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5D3F" w:rsidRDefault="00DD6A7A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2"/>
          <w:szCs w:val="22"/>
        </w:rPr>
        <w:t>P.S. 130 Queens</w:t>
      </w:r>
    </w:p>
    <w:p w:rsidR="009C5D3F" w:rsidRDefault="00DD6A7A">
      <w:pPr>
        <w:jc w:val="center"/>
        <w:rPr>
          <w:rFonts w:ascii="Comic Sans MS" w:eastAsia="Comic Sans MS" w:hAnsi="Comic Sans MS" w:cs="Comic Sans MS"/>
          <w:i/>
          <w:sz w:val="22"/>
          <w:szCs w:val="22"/>
        </w:rPr>
      </w:pPr>
      <w:r>
        <w:rPr>
          <w:rFonts w:ascii="Comic Sans MS" w:eastAsia="Comic Sans MS" w:hAnsi="Comic Sans MS" w:cs="Comic Sans MS"/>
          <w:i/>
          <w:sz w:val="22"/>
          <w:szCs w:val="22"/>
        </w:rPr>
        <w:t>2011 National Blue Ribbon School</w:t>
      </w:r>
    </w:p>
    <w:p w:rsidR="009C5D3F" w:rsidRDefault="00DD6A7A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200-01 42</w:t>
      </w:r>
      <w:r>
        <w:rPr>
          <w:rFonts w:ascii="Comic Sans MS" w:eastAsia="Comic Sans MS" w:hAnsi="Comic Sans MS" w:cs="Comic Sans MS"/>
          <w:b/>
          <w:sz w:val="22"/>
          <w:szCs w:val="22"/>
          <w:vertAlign w:val="superscript"/>
        </w:rPr>
        <w:t>nd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Avenue</w:t>
      </w:r>
    </w:p>
    <w:p w:rsidR="009C5D3F" w:rsidRDefault="00DD6A7A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Bayside, New York 11361-1896</w:t>
      </w:r>
    </w:p>
    <w:p w:rsidR="009C5D3F" w:rsidRDefault="00DD6A7A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(718) 819-2230</w:t>
      </w:r>
    </w:p>
    <w:p w:rsidR="009C5D3F" w:rsidRDefault="00DD6A7A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</w:p>
    <w:p w:rsidR="009C5D3F" w:rsidRDefault="00DD6A7A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Catherine Specchia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                                   </w:t>
      </w:r>
      <w:r>
        <w:rPr>
          <w:rFonts w:ascii="Comic Sans MS" w:eastAsia="Comic Sans MS" w:hAnsi="Comic Sans MS" w:cs="Comic Sans MS"/>
          <w:sz w:val="22"/>
          <w:szCs w:val="22"/>
        </w:rPr>
        <w:t xml:space="preserve">Lorelei Aguiar  </w:t>
      </w:r>
    </w:p>
    <w:p w:rsidR="009C5D3F" w:rsidRDefault="00DD6A7A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Principal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                       </w:t>
      </w:r>
      <w:r>
        <w:rPr>
          <w:rFonts w:ascii="Comic Sans MS" w:eastAsia="Comic Sans MS" w:hAnsi="Comic Sans MS" w:cs="Comic Sans MS"/>
          <w:sz w:val="22"/>
          <w:szCs w:val="22"/>
        </w:rPr>
        <w:t>Assistant Principal</w:t>
      </w:r>
    </w:p>
    <w:p w:rsidR="009C5D3F" w:rsidRDefault="00DD6A7A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Second Grade Supply List 20</w:t>
      </w: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23</w:t>
      </w: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-20</w:t>
      </w: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24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     </w:t>
      </w:r>
      <w:r>
        <w:rPr>
          <w:rFonts w:ascii="Comic Sans MS" w:eastAsia="Comic Sans MS" w:hAnsi="Comic Sans MS" w:cs="Comic Sans MS"/>
          <w:b/>
        </w:rPr>
        <w:t xml:space="preserve">  </w:t>
      </w:r>
      <w:proofErr w:type="gramStart"/>
      <w:r>
        <w:rPr>
          <w:rFonts w:ascii="Comic Sans MS" w:eastAsia="Comic Sans MS" w:hAnsi="Comic Sans MS" w:cs="Comic Sans MS"/>
          <w:b/>
        </w:rPr>
        <w:t>****</w:t>
      </w:r>
      <w:r>
        <w:rPr>
          <w:rFonts w:ascii="Comic Sans MS" w:eastAsia="Comic Sans MS" w:hAnsi="Comic Sans MS" w:cs="Comic Sans MS"/>
          <w:b/>
        </w:rPr>
        <w:t>Please</w:t>
      </w:r>
      <w:proofErr w:type="gram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  <w:u w:val="single"/>
        </w:rPr>
        <w:t>LABEL</w:t>
      </w:r>
      <w:r>
        <w:rPr>
          <w:rFonts w:ascii="Comic Sans MS" w:eastAsia="Comic Sans MS" w:hAnsi="Comic Sans MS" w:cs="Comic Sans MS"/>
          <w:b/>
        </w:rPr>
        <w:t xml:space="preserve"> all supplies with your </w:t>
      </w:r>
      <w:r>
        <w:rPr>
          <w:rFonts w:ascii="Comic Sans MS" w:eastAsia="Comic Sans MS" w:hAnsi="Comic Sans MS" w:cs="Comic Sans MS"/>
          <w:b/>
          <w:u w:val="single"/>
        </w:rPr>
        <w:t>child’s name and class</w:t>
      </w:r>
      <w:r>
        <w:rPr>
          <w:rFonts w:ascii="Comic Sans MS" w:eastAsia="Comic Sans MS" w:hAnsi="Comic Sans MS" w:cs="Comic Sans MS"/>
          <w:u w:val="single"/>
        </w:rPr>
        <w:t>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Additionally, please label notebooks and folders with </w:t>
      </w:r>
      <w:r>
        <w:rPr>
          <w:rFonts w:ascii="Comic Sans MS" w:eastAsia="Comic Sans MS" w:hAnsi="Comic Sans MS" w:cs="Comic Sans MS"/>
          <w:b/>
        </w:rPr>
        <w:t>your child’s name as well</w:t>
      </w:r>
      <w:r>
        <w:rPr>
          <w:rFonts w:ascii="Comic Sans MS" w:eastAsia="Comic Sans MS" w:hAnsi="Comic Sans MS" w:cs="Comic Sans MS"/>
          <w:b/>
        </w:rPr>
        <w:t>. Thank you!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>Please send in the following supplies on the 1</w:t>
      </w:r>
      <w:r>
        <w:rPr>
          <w:rFonts w:ascii="Comic Sans MS" w:eastAsia="Comic Sans MS" w:hAnsi="Comic Sans MS" w:cs="Comic Sans MS"/>
          <w:b/>
          <w:sz w:val="30"/>
          <w:szCs w:val="30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30"/>
          <w:szCs w:val="30"/>
        </w:rPr>
        <w:t xml:space="preserve"> day of school: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b/>
        </w:rPr>
        <w:t>1.</w:t>
      </w:r>
      <w:r>
        <w:rPr>
          <w:rFonts w:ascii="Comic Sans MS" w:eastAsia="Comic Sans MS" w:hAnsi="Comic Sans MS" w:cs="Comic Sans MS"/>
          <w:b/>
          <w:u w:val="single"/>
        </w:rPr>
        <w:t>Four</w:t>
      </w:r>
      <w:proofErr w:type="gramEnd"/>
      <w:r>
        <w:rPr>
          <w:rFonts w:ascii="Comic Sans MS" w:eastAsia="Comic Sans MS" w:hAnsi="Comic Sans MS" w:cs="Comic Sans MS"/>
        </w:rPr>
        <w:t xml:space="preserve"> hardcover marble notebooks with </w:t>
      </w:r>
      <w:r>
        <w:rPr>
          <w:rFonts w:ascii="Comic Sans MS" w:eastAsia="Comic Sans MS" w:hAnsi="Comic Sans MS" w:cs="Comic Sans MS"/>
          <w:b/>
          <w:u w:val="single"/>
        </w:rPr>
        <w:t>100</w:t>
      </w:r>
      <w:r>
        <w:rPr>
          <w:rFonts w:ascii="Comic Sans MS" w:eastAsia="Comic Sans MS" w:hAnsi="Comic Sans MS" w:cs="Comic Sans MS"/>
        </w:rPr>
        <w:t xml:space="preserve"> sheets,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5481638</wp:posOffset>
            </wp:positionH>
            <wp:positionV relativeFrom="paragraph">
              <wp:posOffset>123825</wp:posOffset>
            </wp:positionV>
            <wp:extent cx="1300163" cy="1737102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737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b/>
          <w:u w:val="single"/>
        </w:rPr>
        <w:t>labeled</w:t>
      </w:r>
      <w:proofErr w:type="gramEnd"/>
      <w:r>
        <w:rPr>
          <w:rFonts w:ascii="Comic Sans MS" w:eastAsia="Comic Sans MS" w:hAnsi="Comic Sans MS" w:cs="Comic Sans MS"/>
        </w:rPr>
        <w:t xml:space="preserve"> with name and class</w:t>
      </w:r>
      <w:r>
        <w:rPr>
          <w:rFonts w:ascii="Comic Sans MS" w:eastAsia="Comic Sans MS" w:hAnsi="Comic Sans MS" w:cs="Comic Sans MS"/>
        </w:rPr>
        <w:t xml:space="preserve"> on the front cover.</w:t>
      </w:r>
    </w:p>
    <w:p w:rsidR="009C5D3F" w:rsidRDefault="00DD6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ELA</w:t>
      </w:r>
    </w:p>
    <w:p w:rsidR="009C5D3F" w:rsidRDefault="00DD6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Homework</w:t>
      </w:r>
    </w:p>
    <w:p w:rsidR="009C5D3F" w:rsidRDefault="00DD6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Science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2. </w:t>
      </w:r>
      <w:r>
        <w:rPr>
          <w:rFonts w:ascii="Comic Sans MS" w:eastAsia="Comic Sans MS" w:hAnsi="Comic Sans MS" w:cs="Comic Sans MS"/>
          <w:b/>
          <w:u w:val="single"/>
        </w:rPr>
        <w:t xml:space="preserve">FIVE </w:t>
      </w:r>
      <w:r>
        <w:rPr>
          <w:rFonts w:ascii="Comic Sans MS" w:eastAsia="Comic Sans MS" w:hAnsi="Comic Sans MS" w:cs="Comic Sans MS"/>
        </w:rPr>
        <w:t xml:space="preserve">folders with 2 bottom-pockets, labeled with 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</w:t>
      </w:r>
      <w:proofErr w:type="gramStart"/>
      <w:r>
        <w:rPr>
          <w:rFonts w:ascii="Comic Sans MS" w:eastAsia="Comic Sans MS" w:hAnsi="Comic Sans MS" w:cs="Comic Sans MS"/>
        </w:rPr>
        <w:t>name</w:t>
      </w:r>
      <w:proofErr w:type="gramEnd"/>
      <w:r>
        <w:rPr>
          <w:rFonts w:ascii="Comic Sans MS" w:eastAsia="Comic Sans MS" w:hAnsi="Comic Sans MS" w:cs="Comic Sans MS"/>
        </w:rPr>
        <w:t xml:space="preserve"> and subject on the front of the folder. 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(Plastic preferably)</w:t>
      </w:r>
    </w:p>
    <w:p w:rsidR="009C5D3F" w:rsidRDefault="00DD6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Homework (any design)</w:t>
      </w:r>
    </w:p>
    <w:p w:rsidR="009C5D3F" w:rsidRDefault="00DD6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Social Studies-red</w:t>
      </w:r>
    </w:p>
    <w:p w:rsidR="009C5D3F" w:rsidRDefault="00DD6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Science-green</w:t>
      </w:r>
    </w:p>
    <w:p w:rsidR="009C5D3F" w:rsidRDefault="00DD6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Math- blue</w:t>
      </w:r>
    </w:p>
    <w:p w:rsidR="009C5D3F" w:rsidRDefault="00DD6A7A">
      <w:pP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3.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 xml:space="preserve">Two </w:t>
      </w:r>
      <w:r>
        <w:rPr>
          <w:rFonts w:ascii="Comic Sans MS" w:eastAsia="Comic Sans MS" w:hAnsi="Comic Sans MS" w:cs="Comic Sans MS"/>
        </w:rPr>
        <w:t xml:space="preserve">boxes of </w:t>
      </w:r>
      <w:r>
        <w:rPr>
          <w:rFonts w:ascii="Comic Sans MS" w:eastAsia="Comic Sans MS" w:hAnsi="Comic Sans MS" w:cs="Comic Sans MS"/>
          <w:b/>
          <w:sz w:val="28"/>
          <w:szCs w:val="28"/>
        </w:rPr>
        <w:t>sharpened pencils</w:t>
      </w:r>
      <w:r>
        <w:rPr>
          <w:rFonts w:ascii="Comic Sans MS" w:eastAsia="Comic Sans MS" w:hAnsi="Comic Sans MS" w:cs="Comic Sans MS"/>
        </w:rPr>
        <w:t xml:space="preserve"> (</w:t>
      </w:r>
      <w:r>
        <w:rPr>
          <w:rFonts w:ascii="Comic Sans MS" w:eastAsia="Comic Sans MS" w:hAnsi="Comic Sans MS" w:cs="Comic Sans MS"/>
        </w:rPr>
        <w:t xml:space="preserve">24 count) </w:t>
      </w:r>
    </w:p>
    <w:p w:rsidR="009C5D3F" w:rsidRDefault="00DD6A7A">
      <w:pP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4.</w:t>
      </w:r>
      <w:r>
        <w:rPr>
          <w:rFonts w:ascii="Comic Sans MS" w:eastAsia="Comic Sans MS" w:hAnsi="Comic Sans MS" w:cs="Comic Sans MS"/>
          <w:u w:val="single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 xml:space="preserve">One </w:t>
      </w:r>
      <w:r>
        <w:rPr>
          <w:rFonts w:ascii="Comic Sans MS" w:eastAsia="Comic Sans MS" w:hAnsi="Comic Sans MS" w:cs="Comic Sans MS"/>
        </w:rPr>
        <w:t xml:space="preserve">pencil sharpener (with a </w:t>
      </w:r>
      <w:r>
        <w:rPr>
          <w:rFonts w:ascii="Comic Sans MS" w:eastAsia="Comic Sans MS" w:hAnsi="Comic Sans MS" w:cs="Comic Sans MS"/>
          <w:b/>
          <w:u w:val="single"/>
        </w:rPr>
        <w:t>cover</w:t>
      </w:r>
      <w:r>
        <w:rPr>
          <w:rFonts w:ascii="Comic Sans MS" w:eastAsia="Comic Sans MS" w:hAnsi="Comic Sans MS" w:cs="Comic Sans MS"/>
        </w:rPr>
        <w:t>)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5.</w:t>
      </w:r>
      <w:r>
        <w:rPr>
          <w:rFonts w:ascii="Comic Sans MS" w:eastAsia="Comic Sans MS" w:hAnsi="Comic Sans MS" w:cs="Comic Sans MS"/>
          <w:u w:val="single"/>
        </w:rPr>
        <w:t xml:space="preserve"> One</w:t>
      </w:r>
      <w:r>
        <w:rPr>
          <w:rFonts w:ascii="Comic Sans MS" w:eastAsia="Comic Sans MS" w:hAnsi="Comic Sans MS" w:cs="Comic Sans MS"/>
        </w:rPr>
        <w:t xml:space="preserve"> pink eraser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6.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  <w:u w:val="single"/>
        </w:rPr>
        <w:t xml:space="preserve">ONE </w:t>
      </w:r>
      <w:r>
        <w:rPr>
          <w:rFonts w:ascii="Comic Sans MS" w:eastAsia="Comic Sans MS" w:hAnsi="Comic Sans MS" w:cs="Comic Sans MS"/>
          <w:u w:val="single"/>
        </w:rPr>
        <w:t xml:space="preserve"> </w:t>
      </w:r>
      <w:r>
        <w:rPr>
          <w:rFonts w:ascii="Comic Sans MS" w:eastAsia="Comic Sans MS" w:hAnsi="Comic Sans MS" w:cs="Comic Sans MS"/>
        </w:rPr>
        <w:t>pair</w:t>
      </w:r>
      <w:proofErr w:type="gramEnd"/>
      <w:r>
        <w:rPr>
          <w:rFonts w:ascii="Comic Sans MS" w:eastAsia="Comic Sans MS" w:hAnsi="Comic Sans MS" w:cs="Comic Sans MS"/>
        </w:rPr>
        <w:t xml:space="preserve"> of </w:t>
      </w:r>
      <w:proofErr w:type="spellStart"/>
      <w:r>
        <w:rPr>
          <w:rFonts w:ascii="Comic Sans MS" w:eastAsia="Comic Sans MS" w:hAnsi="Comic Sans MS" w:cs="Comic Sans MS"/>
        </w:rPr>
        <w:t>Fiskars</w:t>
      </w:r>
      <w:proofErr w:type="spellEnd"/>
      <w:r>
        <w:rPr>
          <w:rFonts w:ascii="Comic Sans MS" w:eastAsia="Comic Sans MS" w:hAnsi="Comic Sans MS" w:cs="Comic Sans MS"/>
        </w:rPr>
        <w:t xml:space="preserve"> scissors 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7.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 xml:space="preserve">One </w:t>
      </w:r>
      <w:r>
        <w:rPr>
          <w:rFonts w:ascii="Comic Sans MS" w:eastAsia="Comic Sans MS" w:hAnsi="Comic Sans MS" w:cs="Comic Sans MS"/>
        </w:rPr>
        <w:t xml:space="preserve">box of crayons </w:t>
      </w:r>
      <w:r>
        <w:rPr>
          <w:rFonts w:ascii="Comic Sans MS" w:eastAsia="Comic Sans MS" w:hAnsi="Comic Sans MS" w:cs="Comic Sans MS"/>
        </w:rPr>
        <w:t>(no more than 24 count)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8.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>One</w:t>
      </w:r>
      <w:r>
        <w:rPr>
          <w:rFonts w:ascii="Comic Sans MS" w:eastAsia="Comic Sans MS" w:hAnsi="Comic Sans MS" w:cs="Comic Sans MS"/>
        </w:rPr>
        <w:t xml:space="preserve"> box of markers (no more than 10 count)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9.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 xml:space="preserve">One </w:t>
      </w:r>
      <w:r>
        <w:rPr>
          <w:rFonts w:ascii="Comic Sans MS" w:eastAsia="Comic Sans MS" w:hAnsi="Comic Sans MS" w:cs="Comic Sans MS"/>
        </w:rPr>
        <w:t>box of colored pencils (science &amp; classroom)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10.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>Two</w:t>
      </w:r>
      <w:r>
        <w:rPr>
          <w:rFonts w:ascii="Comic Sans MS" w:eastAsia="Comic Sans MS" w:hAnsi="Comic Sans MS" w:cs="Comic Sans MS"/>
        </w:rPr>
        <w:t xml:space="preserve"> large glue sticks</w:t>
      </w:r>
    </w:p>
    <w:p w:rsidR="009C5D3F" w:rsidRDefault="00DD6A7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11.</w:t>
      </w:r>
      <w:r>
        <w:rPr>
          <w:rFonts w:ascii="Comic Sans MS" w:eastAsia="Comic Sans MS" w:hAnsi="Comic Sans MS" w:cs="Comic Sans MS"/>
          <w:u w:val="single"/>
        </w:rPr>
        <w:t xml:space="preserve"> </w:t>
      </w:r>
      <w:proofErr w:type="gramStart"/>
      <w:r>
        <w:rPr>
          <w:rFonts w:ascii="Comic Sans MS" w:eastAsia="Comic Sans MS" w:hAnsi="Comic Sans MS" w:cs="Comic Sans MS"/>
          <w:u w:val="single"/>
        </w:rPr>
        <w:t xml:space="preserve">Six 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dry</w:t>
      </w:r>
      <w:proofErr w:type="gramEnd"/>
      <w:r>
        <w:rPr>
          <w:rFonts w:ascii="Comic Sans MS" w:eastAsia="Comic Sans MS" w:hAnsi="Comic Sans MS" w:cs="Comic Sans MS"/>
        </w:rPr>
        <w:t xml:space="preserve"> erase markers </w:t>
      </w:r>
    </w:p>
    <w:p w:rsidR="009C5D3F" w:rsidRDefault="00DD6A7A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</w:rPr>
        <w:t>12.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 xml:space="preserve">One </w:t>
      </w:r>
      <w:r>
        <w:rPr>
          <w:rFonts w:ascii="Comic Sans MS" w:eastAsia="Comic Sans MS" w:hAnsi="Comic Sans MS" w:cs="Comic Sans MS"/>
        </w:rPr>
        <w:t xml:space="preserve">ruler with </w:t>
      </w:r>
      <w:r>
        <w:rPr>
          <w:rFonts w:ascii="Comic Sans MS" w:eastAsia="Comic Sans MS" w:hAnsi="Comic Sans MS" w:cs="Comic Sans MS"/>
          <w:b/>
          <w:u w:val="single"/>
        </w:rPr>
        <w:t>centimeters a</w:t>
      </w:r>
      <w:r>
        <w:rPr>
          <w:rFonts w:ascii="Comic Sans MS" w:eastAsia="Comic Sans MS" w:hAnsi="Comic Sans MS" w:cs="Comic Sans MS"/>
          <w:b/>
          <w:u w:val="single"/>
        </w:rPr>
        <w:t>nd inches</w:t>
      </w:r>
    </w:p>
    <w:p w:rsidR="009C5D3F" w:rsidRDefault="00DD6A7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13.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>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  <w:u w:val="single"/>
        </w:rPr>
        <w:t>large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pencil case to fit </w:t>
      </w:r>
      <w:r>
        <w:rPr>
          <w:rFonts w:ascii="Comic Sans MS" w:eastAsia="Comic Sans MS" w:hAnsi="Comic Sans MS" w:cs="Comic Sans MS"/>
          <w:b/>
          <w:u w:val="single"/>
        </w:rPr>
        <w:t>all of the supplies</w:t>
      </w:r>
      <w:r>
        <w:rPr>
          <w:rFonts w:ascii="Comic Sans MS" w:eastAsia="Comic Sans MS" w:hAnsi="Comic Sans MS" w:cs="Comic Sans MS"/>
        </w:rPr>
        <w:t xml:space="preserve"> listed above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14.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Post-its: </w:t>
      </w:r>
      <w:r>
        <w:rPr>
          <w:rFonts w:ascii="Comic Sans MS" w:eastAsia="Comic Sans MS" w:hAnsi="Comic Sans MS" w:cs="Comic Sans MS"/>
          <w:u w:val="single"/>
        </w:rPr>
        <w:t>two</w:t>
      </w:r>
      <w:r>
        <w:rPr>
          <w:rFonts w:ascii="Comic Sans MS" w:eastAsia="Comic Sans MS" w:hAnsi="Comic Sans MS" w:cs="Comic Sans MS"/>
        </w:rPr>
        <w:t xml:space="preserve"> packages of 3”x3” 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15.</w:t>
      </w:r>
      <w:r>
        <w:rPr>
          <w:rFonts w:ascii="Comic Sans MS" w:eastAsia="Comic Sans MS" w:hAnsi="Comic Sans MS" w:cs="Comic Sans MS"/>
        </w:rPr>
        <w:t xml:space="preserve"> Watercolor paint set.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A healthy snack every day.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No glass beverages please! </w:t>
      </w:r>
      <w:r>
        <w:rPr>
          <w:rFonts w:ascii="Comic Sans MS" w:eastAsia="Comic Sans MS" w:hAnsi="Comic Sans MS" w:cs="Comic Sans MS"/>
          <w:sz w:val="22"/>
          <w:szCs w:val="22"/>
        </w:rPr>
        <w:t xml:space="preserve">If your child has food allergies, please send in a labeled box of safe snacks that he or she may eat from during celebrations. </w:t>
      </w: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*</w:t>
      </w:r>
      <w:r>
        <w:rPr>
          <w:rFonts w:ascii="Comic Sans MS" w:eastAsia="Comic Sans MS" w:hAnsi="Comic Sans MS" w:cs="Comic Sans MS"/>
          <w:b/>
          <w:sz w:val="22"/>
          <w:szCs w:val="22"/>
        </w:rPr>
        <w:t>Thank you in advance for your help and cooperation. We look forward to a successful school year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</w:rPr>
        <w:t>!!</w:t>
      </w:r>
      <w:proofErr w:type="gramEnd"/>
    </w:p>
    <w:p w:rsidR="009C5D3F" w:rsidRDefault="009C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omic Sans MS" w:eastAsia="Comic Sans MS" w:hAnsi="Comic Sans MS" w:cs="Comic Sans MS"/>
          <w:b/>
          <w:sz w:val="22"/>
          <w:szCs w:val="22"/>
        </w:rPr>
      </w:pPr>
    </w:p>
    <w:p w:rsidR="009C5D3F" w:rsidRDefault="00DD6A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The Second Grade Team</w:t>
      </w:r>
    </w:p>
    <w:p w:rsidR="009C5D3F" w:rsidRDefault="009C5D3F">
      <w:pPr>
        <w:pBdr>
          <w:top w:val="nil"/>
          <w:left w:val="nil"/>
          <w:bottom w:val="nil"/>
          <w:right w:val="nil"/>
          <w:between w:val="nil"/>
        </w:pBdr>
      </w:pPr>
    </w:p>
    <w:sectPr w:rsidR="009C5D3F">
      <w:pgSz w:w="12240" w:h="15840"/>
      <w:pgMar w:top="720" w:right="720" w:bottom="720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61D7"/>
    <w:multiLevelType w:val="multilevel"/>
    <w:tmpl w:val="A68CEC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E757AF3"/>
    <w:multiLevelType w:val="multilevel"/>
    <w:tmpl w:val="F940D0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F"/>
    <w:rsid w:val="009C5D3F"/>
    <w:rsid w:val="00D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E6C43-846D-4745-A849-C752647C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newnycdoe</dc:creator>
  <cp:lastModifiedBy>Contratti Michelle</cp:lastModifiedBy>
  <cp:revision>2</cp:revision>
  <dcterms:created xsi:type="dcterms:W3CDTF">2023-08-10T16:52:00Z</dcterms:created>
  <dcterms:modified xsi:type="dcterms:W3CDTF">2023-08-10T16:52:00Z</dcterms:modified>
</cp:coreProperties>
</file>